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42" w:rsidRDefault="005D61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6142" w:rsidRDefault="005D6142">
      <w:pPr>
        <w:pStyle w:val="ConsPlusNormal"/>
        <w:jc w:val="both"/>
        <w:outlineLvl w:val="0"/>
      </w:pPr>
    </w:p>
    <w:p w:rsidR="005D6142" w:rsidRDefault="005D6142">
      <w:pPr>
        <w:pStyle w:val="ConsPlusNormal"/>
      </w:pPr>
      <w:r>
        <w:t>Зарегистрировано в ГУ Минюста РФ по Приморскому краю 7 августа 2012 г. N RU253030002012001</w:t>
      </w:r>
    </w:p>
    <w:p w:rsidR="005D6142" w:rsidRDefault="005D614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D6142" w:rsidRDefault="005D6142">
      <w:pPr>
        <w:pStyle w:val="ConsPlusNormal"/>
        <w:jc w:val="both"/>
      </w:pPr>
    </w:p>
    <w:p w:rsidR="005D6142" w:rsidRDefault="005D6142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5D6142" w:rsidRDefault="005D6142">
      <w:pPr>
        <w:pStyle w:val="ConsPlusTitle"/>
        <w:jc w:val="center"/>
      </w:pPr>
      <w:r>
        <w:t>ПРИМОРСКОГО КРАЯ</w:t>
      </w:r>
    </w:p>
    <w:p w:rsidR="005D6142" w:rsidRDefault="005D6142">
      <w:pPr>
        <w:pStyle w:val="ConsPlusTitle"/>
        <w:jc w:val="center"/>
      </w:pPr>
    </w:p>
    <w:p w:rsidR="005D6142" w:rsidRDefault="005D6142">
      <w:pPr>
        <w:pStyle w:val="ConsPlusTitle"/>
        <w:jc w:val="center"/>
      </w:pPr>
      <w:r>
        <w:t>РЕШЕНИЕ</w:t>
      </w:r>
    </w:p>
    <w:p w:rsidR="005D6142" w:rsidRDefault="005D6142">
      <w:pPr>
        <w:pStyle w:val="ConsPlusTitle"/>
        <w:jc w:val="center"/>
      </w:pPr>
      <w:r>
        <w:t>от 28 июня 2012 г. N 37</w:t>
      </w:r>
    </w:p>
    <w:p w:rsidR="005D6142" w:rsidRDefault="005D6142">
      <w:pPr>
        <w:pStyle w:val="ConsPlusTitle"/>
        <w:jc w:val="center"/>
      </w:pPr>
    </w:p>
    <w:p w:rsidR="005D6142" w:rsidRDefault="005D6142">
      <w:pPr>
        <w:pStyle w:val="ConsPlusTitle"/>
        <w:jc w:val="center"/>
      </w:pPr>
      <w:r>
        <w:t>О ВНЕСЕНИИ ИЗМЕНЕНИЙ В УСТАВ</w:t>
      </w:r>
    </w:p>
    <w:p w:rsidR="005D6142" w:rsidRDefault="005D6142">
      <w:pPr>
        <w:pStyle w:val="ConsPlusTitle"/>
        <w:jc w:val="center"/>
      </w:pPr>
      <w:r>
        <w:t xml:space="preserve">ГОРОДСКОГО ОКРУГА </w:t>
      </w:r>
      <w:proofErr w:type="gramStart"/>
      <w:r>
        <w:t>ЗАКРЫТОЕ</w:t>
      </w:r>
      <w:proofErr w:type="gramEnd"/>
      <w:r>
        <w:t xml:space="preserve"> АДМИНИСТРАТИВНО-ТЕРРИТОРИАЛЬНОЕ</w:t>
      </w:r>
    </w:p>
    <w:p w:rsidR="005D6142" w:rsidRDefault="005D6142">
      <w:pPr>
        <w:pStyle w:val="ConsPlusTitle"/>
        <w:jc w:val="center"/>
      </w:pPr>
      <w:r>
        <w:t>ОБРАЗОВАНИЕ БОЛЬШОЙ КАМЕНЬ</w:t>
      </w:r>
    </w:p>
    <w:p w:rsidR="005D6142" w:rsidRDefault="005D6142">
      <w:pPr>
        <w:pStyle w:val="ConsPlusNormal"/>
        <w:ind w:firstLine="540"/>
        <w:jc w:val="both"/>
      </w:pPr>
    </w:p>
    <w:p w:rsidR="005D6142" w:rsidRDefault="005D6142">
      <w:pPr>
        <w:pStyle w:val="ConsPlusNormal"/>
        <w:ind w:firstLine="540"/>
        <w:jc w:val="both"/>
      </w:pPr>
      <w:proofErr w:type="gramStart"/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закрытое административно-территориальное образование Большой Камень в соответствие с действующим законодательством,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19 июля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 ноября 2011 года N 329-ФЗ "О внесении изменений в отдельные законодательные акты</w:t>
      </w:r>
      <w:proofErr w:type="gramEnd"/>
      <w:r>
        <w:t xml:space="preserve"> </w:t>
      </w:r>
      <w:proofErr w:type="gramStart"/>
      <w:r>
        <w:t xml:space="preserve">Российской Федерации в связи с совершенствованием государственного управления в области противодействия коррупции",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22 ноября 2011 года N 333-ФЗ "О внесении изменений в Закон Российской Федерации "О закрытом административно-территориальном образовании" и статью 1 Федерального закона "О внесении изменений и дополнений в Закон Российской Федерации "О закрытом административно-территориальном образовании", от 30 ноября 2011 года </w:t>
      </w:r>
      <w:hyperlink r:id="rId10" w:history="1">
        <w:r>
          <w:rPr>
            <w:color w:val="0000FF"/>
          </w:rPr>
          <w:t>N 361-ФЗ</w:t>
        </w:r>
      </w:hyperlink>
      <w:r>
        <w:t xml:space="preserve"> "О внесении изменений</w:t>
      </w:r>
      <w:proofErr w:type="gramEnd"/>
      <w:r>
        <w:t xml:space="preserve"> в отдельные законодательные акты Российской Федерации",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6 декабря 2011 года N 411-ФЗ "О внесении изменений в Федеральный закон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 и отдельные законодательные акты Российской Федерации", руководствуясь </w:t>
      </w:r>
      <w:hyperlink r:id="rId12" w:history="1">
        <w:r>
          <w:rPr>
            <w:color w:val="0000FF"/>
          </w:rPr>
          <w:t>статьей 21</w:t>
        </w:r>
      </w:hyperlink>
      <w:r>
        <w:t xml:space="preserve"> Устава городского округа, Дума городского </w:t>
      </w:r>
      <w:proofErr w:type="gramStart"/>
      <w:r>
        <w:t>округа</w:t>
      </w:r>
      <w:proofErr w:type="gramEnd"/>
      <w:r>
        <w:t xml:space="preserve"> ЗАТО Большой Камень решила: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3" w:history="1">
        <w:r>
          <w:rPr>
            <w:color w:val="0000FF"/>
          </w:rPr>
          <w:t>Устав</w:t>
        </w:r>
      </w:hyperlink>
      <w:r>
        <w:t xml:space="preserve"> городского округа закрытое административно-территориальное образование Большой Камень следующие изменения: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1) в </w:t>
      </w:r>
      <w:hyperlink r:id="rId14" w:history="1">
        <w:r>
          <w:rPr>
            <w:color w:val="0000FF"/>
          </w:rPr>
          <w:t>части 1 статьи 4</w:t>
        </w:r>
      </w:hyperlink>
      <w:r>
        <w:t>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пунктами 9.1 и 9.2 следующего содержания: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>"9.1)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>
        <w:t>;"</w:t>
      </w:r>
      <w:proofErr w:type="gramEnd"/>
      <w:r>
        <w:t>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"25) утверждение правил благоустройства территории городского округа,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установление порядка участия собственников зданий (помещений в них) и сооружений в </w:t>
      </w:r>
      <w:r>
        <w:lastRenderedPageBreak/>
        <w:t>благоустройстве прилегающих территорий,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>
        <w:t>;"</w:t>
      </w:r>
      <w:proofErr w:type="gramEnd"/>
      <w:r>
        <w:t>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пункт 27</w:t>
        </w:r>
      </w:hyperlink>
      <w:r>
        <w:t xml:space="preserve"> изложить в следующей редакции: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>"27) присвоение наименований улицам, площадям и иным территориям проживания граждан в городском округе, установление нумерации домов</w:t>
      </w:r>
      <w:proofErr w:type="gramStart"/>
      <w:r>
        <w:t>;"</w:t>
      </w:r>
      <w:proofErr w:type="gramEnd"/>
      <w:r>
        <w:t>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г)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38(3) следующего содержания: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>"38(3)) осуществление мер по противодействию коррупции в границах городского округа</w:t>
      </w:r>
      <w:proofErr w:type="gramStart"/>
      <w:r>
        <w:t>;"</w:t>
      </w:r>
      <w:proofErr w:type="gramEnd"/>
      <w:r>
        <w:t>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часть 1 статьи 4(1)</w:t>
        </w:r>
      </w:hyperlink>
      <w:r>
        <w:t xml:space="preserve"> дополнить пунктом 9 следующего содержания: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>"9)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>
        <w:t>.";</w:t>
      </w:r>
      <w:proofErr w:type="gramEnd"/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3) в </w:t>
      </w:r>
      <w:hyperlink r:id="rId20" w:history="1">
        <w:r>
          <w:rPr>
            <w:color w:val="0000FF"/>
          </w:rPr>
          <w:t>пункте 4 части 1 статьи 5</w:t>
        </w:r>
      </w:hyperlink>
      <w:r>
        <w:t xml:space="preserve"> после слов "предприятиями и учреждениями" дополнить словами "и работы, выполняемые муниципальными предприятиями и учреждениями";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4) в </w:t>
      </w:r>
      <w:hyperlink r:id="rId21" w:history="1">
        <w:r>
          <w:rPr>
            <w:color w:val="0000FF"/>
          </w:rPr>
          <w:t>пункте 3 части 1 статьи 6</w:t>
        </w:r>
      </w:hyperlink>
      <w:r>
        <w:t xml:space="preserve"> слова "депутата Думы городского округа" исключить;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5) в </w:t>
      </w:r>
      <w:hyperlink r:id="rId22" w:history="1">
        <w:r>
          <w:rPr>
            <w:color w:val="0000FF"/>
          </w:rPr>
          <w:t>части 2 статьи 8</w:t>
        </w:r>
      </w:hyperlink>
      <w:r>
        <w:t xml:space="preserve"> слово "многомандатным" заменить словом "одномандатным";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6) в </w:t>
      </w:r>
      <w:hyperlink r:id="rId23" w:history="1">
        <w:r>
          <w:rPr>
            <w:color w:val="0000FF"/>
          </w:rPr>
          <w:t>статье 9</w:t>
        </w:r>
      </w:hyperlink>
      <w:r>
        <w:t>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наименовании статьи</w:t>
        </w:r>
      </w:hyperlink>
      <w:r>
        <w:t xml:space="preserve"> слова "депутата Думы городского округа" исключить;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частях 1</w:t>
        </w:r>
      </w:hyperlink>
      <w:r>
        <w:t xml:space="preserve">, </w:t>
      </w:r>
      <w:hyperlink r:id="rId26" w:history="1">
        <w:r>
          <w:rPr>
            <w:color w:val="0000FF"/>
          </w:rPr>
          <w:t>2</w:t>
        </w:r>
      </w:hyperlink>
      <w:r>
        <w:t xml:space="preserve">, </w:t>
      </w:r>
      <w:hyperlink r:id="rId27" w:history="1">
        <w:r>
          <w:rPr>
            <w:color w:val="0000FF"/>
          </w:rPr>
          <w:t>6</w:t>
        </w:r>
      </w:hyperlink>
      <w:r>
        <w:t xml:space="preserve">, </w:t>
      </w:r>
      <w:hyperlink r:id="rId28" w:history="1">
        <w:r>
          <w:rPr>
            <w:color w:val="0000FF"/>
          </w:rPr>
          <w:t>10</w:t>
        </w:r>
      </w:hyperlink>
      <w:r>
        <w:t xml:space="preserve">, </w:t>
      </w:r>
      <w:hyperlink r:id="rId29" w:history="1">
        <w:r>
          <w:rPr>
            <w:color w:val="0000FF"/>
          </w:rPr>
          <w:t>11</w:t>
        </w:r>
      </w:hyperlink>
      <w:r>
        <w:t xml:space="preserve"> слова "депутата Думы городского округа" исключить;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части 5</w:t>
        </w:r>
      </w:hyperlink>
      <w:r>
        <w:t>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первом</w:t>
        </w:r>
      </w:hyperlink>
      <w:r>
        <w:t xml:space="preserve"> слова "Депутат Думы городского округа" исключить;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слово "депутата" исключить;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"того же депутата" исключить;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части 7</w:t>
        </w:r>
      </w:hyperlink>
      <w:r>
        <w:t xml:space="preserve"> слова "Депутат Думы городского округа" исключить;</w:t>
      </w:r>
    </w:p>
    <w:p w:rsidR="005D6142" w:rsidRDefault="005D6142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часть 8</w:t>
        </w:r>
      </w:hyperlink>
      <w:r>
        <w:t xml:space="preserve"> признать утратившей силу;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7) в </w:t>
      </w:r>
      <w:hyperlink r:id="rId36" w:history="1">
        <w:r>
          <w:rPr>
            <w:color w:val="0000FF"/>
          </w:rPr>
          <w:t>пункте 3 части 4 статьи 13</w:t>
        </w:r>
      </w:hyperlink>
      <w:r>
        <w:t xml:space="preserve"> после слов "проекты межевания территорий" дополнить словами "проекты правил благоустройства территорий";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8) в </w:t>
      </w:r>
      <w:hyperlink r:id="rId37" w:history="1">
        <w:r>
          <w:rPr>
            <w:color w:val="0000FF"/>
          </w:rPr>
          <w:t>пункте 4 части 1 статьи 19</w:t>
        </w:r>
      </w:hyperlink>
      <w:r>
        <w:t xml:space="preserve"> слова "контрольный орган" заменить словами "контрольно-счетный орган";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9) в </w:t>
      </w:r>
      <w:hyperlink r:id="rId38" w:history="1">
        <w:r>
          <w:rPr>
            <w:color w:val="0000FF"/>
          </w:rPr>
          <w:t>статье 21</w:t>
        </w:r>
      </w:hyperlink>
      <w:r>
        <w:t>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7 части 1</w:t>
        </w:r>
      </w:hyperlink>
      <w:r>
        <w:t xml:space="preserve"> дополнить словами "выполнение работ, за исключением случаев, предусмотренных федеральными законами";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часть 2</w:t>
        </w:r>
      </w:hyperlink>
      <w:r>
        <w:t xml:space="preserve"> дополнить пунктами 38(1) и 38(2) следующего содержания: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lastRenderedPageBreak/>
        <w:t>"38(1)) утверждение правил благоустройства территории городского округа;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>38(2)) установление порядка участия собственников зданий (помещений в них) и сооружений в благоустройстве прилегающих территорий</w:t>
      </w:r>
      <w:proofErr w:type="gramStart"/>
      <w:r>
        <w:t>;"</w:t>
      </w:r>
      <w:proofErr w:type="gramEnd"/>
      <w:r>
        <w:t>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10) в </w:t>
      </w:r>
      <w:hyperlink r:id="rId41" w:history="1">
        <w:r>
          <w:rPr>
            <w:color w:val="0000FF"/>
          </w:rPr>
          <w:t>статье 25</w:t>
        </w:r>
      </w:hyperlink>
      <w:r>
        <w:t>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а) в </w:t>
      </w:r>
      <w:hyperlink r:id="rId42" w:history="1">
        <w:r>
          <w:rPr>
            <w:color w:val="0000FF"/>
          </w:rPr>
          <w:t>части 3</w:t>
        </w:r>
      </w:hyperlink>
      <w:r>
        <w:t>:</w:t>
      </w:r>
    </w:p>
    <w:p w:rsidR="005D6142" w:rsidRDefault="005D6142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5D6142" w:rsidRDefault="005D6142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дополнить</w:t>
        </w:r>
      </w:hyperlink>
      <w:r>
        <w:t xml:space="preserve"> пунктом 12 следующего содержания: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>"12) в иных случаях, установленных федеральными законами</w:t>
      </w:r>
      <w:proofErr w:type="gramStart"/>
      <w:r>
        <w:t>.";</w:t>
      </w:r>
      <w:proofErr w:type="gramEnd"/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частью 3(1) следующего содержания: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"3(1)). </w:t>
      </w:r>
      <w:proofErr w:type="gramStart"/>
      <w:r>
        <w:t xml:space="preserve">Полномочия заместителя председателя Думы городского округа, депутата Думы городского округа, осуществляющего свои полномочия на постоянной основе, прекращаются досрочно в случае несоблюдения ограничений, установленных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Федерации".";</w:t>
      </w:r>
      <w:proofErr w:type="gramEnd"/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11) в </w:t>
      </w:r>
      <w:hyperlink r:id="rId47" w:history="1">
        <w:r>
          <w:rPr>
            <w:color w:val="0000FF"/>
          </w:rPr>
          <w:t>части 5 статьи 26</w:t>
        </w:r>
      </w:hyperlink>
      <w:r>
        <w:t>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а) </w:t>
      </w:r>
      <w:hyperlink r:id="rId48" w:history="1">
        <w:r>
          <w:rPr>
            <w:color w:val="0000FF"/>
          </w:rPr>
          <w:t>пункт 14 части 5</w:t>
        </w:r>
      </w:hyperlink>
      <w:r>
        <w:t xml:space="preserve"> признать утратившим силу;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б) </w:t>
      </w:r>
      <w:hyperlink r:id="rId49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>"15) несоблюдения ограничений, установленных Федеральным законом "Об общих принципах организации местного самоуправления в Российской Федерации</w:t>
      </w:r>
      <w:proofErr w:type="gramStart"/>
      <w:r>
        <w:t>.";</w:t>
      </w:r>
      <w:proofErr w:type="gramEnd"/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в) </w:t>
      </w:r>
      <w:hyperlink r:id="rId50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>"16) в иных случаях, установленных федеральными законами</w:t>
      </w:r>
      <w:proofErr w:type="gramStart"/>
      <w:r>
        <w:t>.";</w:t>
      </w:r>
      <w:proofErr w:type="gramEnd"/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12) в </w:t>
      </w:r>
      <w:hyperlink r:id="rId51" w:history="1">
        <w:r>
          <w:rPr>
            <w:color w:val="0000FF"/>
          </w:rPr>
          <w:t>статье 29</w:t>
        </w:r>
      </w:hyperlink>
      <w:r>
        <w:t>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а) </w:t>
      </w:r>
      <w:hyperlink r:id="rId52" w:history="1">
        <w:r>
          <w:rPr>
            <w:color w:val="0000FF"/>
          </w:rPr>
          <w:t>подпункт 5.22 пункта 5</w:t>
        </w:r>
      </w:hyperlink>
      <w:r>
        <w:t xml:space="preserve"> изложить в следующей редакции: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"5.22. </w:t>
      </w:r>
      <w:proofErr w:type="gramStart"/>
      <w:r>
        <w:t>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округа;";</w:t>
      </w:r>
      <w:proofErr w:type="gramEnd"/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б) </w:t>
      </w:r>
      <w:hyperlink r:id="rId53" w:history="1">
        <w:r>
          <w:rPr>
            <w:color w:val="0000FF"/>
          </w:rPr>
          <w:t>подпункт 5.24 пункта 5</w:t>
        </w:r>
      </w:hyperlink>
      <w:r>
        <w:t xml:space="preserve"> изложить в следующей редакции: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>"5.24. Присвоение наименований улицам, площадям и иным территориям проживания граждан в городском округе, установление нумерации домов</w:t>
      </w:r>
      <w:proofErr w:type="gramStart"/>
      <w:r>
        <w:t>;"</w:t>
      </w:r>
      <w:proofErr w:type="gramEnd"/>
      <w:r>
        <w:t>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в) </w:t>
      </w:r>
      <w:hyperlink r:id="rId54" w:history="1">
        <w:r>
          <w:rPr>
            <w:color w:val="0000FF"/>
          </w:rPr>
          <w:t>пункт 5</w:t>
        </w:r>
      </w:hyperlink>
      <w:r>
        <w:t xml:space="preserve"> дополнить подпунктами 5.40 и 5.41 следующего содержания: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>"5.40.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5.41.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</w:t>
      </w:r>
      <w:r>
        <w:lastRenderedPageBreak/>
        <w:t>выполнения сотрудником обязанностей по указанной должности</w:t>
      </w:r>
      <w:proofErr w:type="gramStart"/>
      <w:r>
        <w:t>;"</w:t>
      </w:r>
      <w:proofErr w:type="gramEnd"/>
      <w:r>
        <w:t>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г) </w:t>
      </w:r>
      <w:hyperlink r:id="rId55" w:history="1">
        <w:r>
          <w:rPr>
            <w:color w:val="0000FF"/>
          </w:rPr>
          <w:t>пункт 5</w:t>
        </w:r>
      </w:hyperlink>
      <w:r>
        <w:t xml:space="preserve"> дополнить подпунктом 5.42 следующего содержания: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>"5.42. Осуществление мер по противодействию коррупции в границах городского округа</w:t>
      </w:r>
      <w:proofErr w:type="gramStart"/>
      <w:r>
        <w:t>;"</w:t>
      </w:r>
      <w:proofErr w:type="gramEnd"/>
      <w:r>
        <w:t>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д) в </w:t>
      </w:r>
      <w:hyperlink r:id="rId56" w:history="1">
        <w:r>
          <w:rPr>
            <w:color w:val="0000FF"/>
          </w:rPr>
          <w:t>пункте 53(2)</w:t>
        </w:r>
      </w:hyperlink>
      <w:r>
        <w:t>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в </w:t>
      </w:r>
      <w:hyperlink r:id="rId57" w:history="1">
        <w:r>
          <w:rPr>
            <w:color w:val="0000FF"/>
          </w:rPr>
          <w:t>подпункте "а"</w:t>
        </w:r>
      </w:hyperlink>
      <w:r>
        <w:t xml:space="preserve"> слово "предприятие" </w:t>
      </w:r>
      <w:proofErr w:type="gramStart"/>
      <w:r>
        <w:t>заменить на слово</w:t>
      </w:r>
      <w:proofErr w:type="gramEnd"/>
      <w:r>
        <w:t xml:space="preserve"> "организации";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подпункте "б"</w:t>
        </w:r>
      </w:hyperlink>
      <w:r>
        <w:t xml:space="preserve"> слово "милиции" </w:t>
      </w:r>
      <w:proofErr w:type="gramStart"/>
      <w:r>
        <w:t>заменить на слово</w:t>
      </w:r>
      <w:proofErr w:type="gramEnd"/>
      <w:r>
        <w:t xml:space="preserve"> "полиции";</w:t>
      </w:r>
    </w:p>
    <w:p w:rsidR="005D6142" w:rsidRDefault="005D6142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59" w:history="1">
        <w:r>
          <w:rPr>
            <w:color w:val="0000FF"/>
          </w:rPr>
          <w:t>подпунктах "в"</w:t>
        </w:r>
      </w:hyperlink>
      <w:r>
        <w:t xml:space="preserve"> и </w:t>
      </w:r>
      <w:hyperlink r:id="rId60" w:history="1">
        <w:r>
          <w:rPr>
            <w:color w:val="0000FF"/>
          </w:rPr>
          <w:t>"г"</w:t>
        </w:r>
      </w:hyperlink>
      <w:r>
        <w:t xml:space="preserve"> слово "предприятиях" заменить на слова "территориях организаций";</w:t>
      </w:r>
      <w:proofErr w:type="gramEnd"/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подпункте "е"</w:t>
        </w:r>
      </w:hyperlink>
      <w:r>
        <w:t xml:space="preserve"> слово "жилья" </w:t>
      </w:r>
      <w:proofErr w:type="gramStart"/>
      <w:r>
        <w:t>заменить на слова</w:t>
      </w:r>
      <w:proofErr w:type="gramEnd"/>
      <w:r>
        <w:t xml:space="preserve"> "жилого помещения";</w:t>
      </w:r>
    </w:p>
    <w:p w:rsidR="005D6142" w:rsidRDefault="005D6142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подпункт "ж"</w:t>
        </w:r>
      </w:hyperlink>
      <w:r>
        <w:t xml:space="preserve"> изложить в следующей редакции:</w:t>
      </w:r>
    </w:p>
    <w:p w:rsidR="005D6142" w:rsidRDefault="005D6142">
      <w:pPr>
        <w:pStyle w:val="ConsPlusNormal"/>
        <w:spacing w:before="220"/>
        <w:ind w:firstLine="540"/>
        <w:jc w:val="both"/>
      </w:pPr>
      <w:proofErr w:type="gramStart"/>
      <w:r>
        <w:t>"ж) участие совместно с руководителями организаций и (или) объектов, по роду деятельности которых создано закрытое административно-территориальное образование, и органами федеральной службы безопасности в порядке, устанавливаемом Правительством Российской Федерации, в определении пропускного режима в закрытом административно-территориальном образовании, за исключением режимных территорий организаций и (или) объектов, находящихся в границах внутренних контролируемых и (или) запретных зон;";</w:t>
      </w:r>
      <w:proofErr w:type="gramEnd"/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в </w:t>
      </w:r>
      <w:hyperlink r:id="rId63" w:history="1">
        <w:r>
          <w:rPr>
            <w:color w:val="0000FF"/>
          </w:rPr>
          <w:t>подпункте "з"</w:t>
        </w:r>
      </w:hyperlink>
      <w:r>
        <w:t xml:space="preserve"> слово "предприятий" </w:t>
      </w:r>
      <w:proofErr w:type="gramStart"/>
      <w:r>
        <w:t>заменить на слово</w:t>
      </w:r>
      <w:proofErr w:type="gramEnd"/>
      <w:r>
        <w:t xml:space="preserve"> "организаций";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13) в </w:t>
      </w:r>
      <w:hyperlink r:id="rId64" w:history="1">
        <w:r>
          <w:rPr>
            <w:color w:val="0000FF"/>
          </w:rPr>
          <w:t>части 1 статьи 34</w:t>
        </w:r>
      </w:hyperlink>
      <w:r>
        <w:t xml:space="preserve"> слова "депутата Думы городского округа" исключить;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14) в </w:t>
      </w:r>
      <w:hyperlink r:id="rId65" w:history="1">
        <w:r>
          <w:rPr>
            <w:color w:val="0000FF"/>
          </w:rPr>
          <w:t>статье 47</w:t>
        </w:r>
      </w:hyperlink>
      <w:r>
        <w:t>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а) </w:t>
      </w:r>
      <w:hyperlink r:id="rId66" w:history="1">
        <w:r>
          <w:rPr>
            <w:color w:val="0000FF"/>
          </w:rPr>
          <w:t>пункт 8 части 3</w:t>
        </w:r>
      </w:hyperlink>
      <w:r>
        <w:t xml:space="preserve"> изложить в следующей редакции: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>"8) имущество, предназначенное для организации охраны общественного порядка в границах городского округа</w:t>
      </w:r>
      <w:proofErr w:type="gramStart"/>
      <w:r>
        <w:t>;"</w:t>
      </w:r>
      <w:proofErr w:type="gramEnd"/>
      <w:r>
        <w:t>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б) </w:t>
      </w:r>
      <w:hyperlink r:id="rId67" w:history="1">
        <w:r>
          <w:rPr>
            <w:color w:val="0000FF"/>
          </w:rPr>
          <w:t>дополнить</w:t>
        </w:r>
      </w:hyperlink>
      <w:r>
        <w:t xml:space="preserve"> частью 3(1) следующего содержания: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"3(1)). </w:t>
      </w:r>
      <w:proofErr w:type="gramStart"/>
      <w:r>
        <w:t>В собственности городского округа может находиться иное имущество, необходимое для осуществления полномочий по решению вопросов местного значения городского округа.";</w:t>
      </w:r>
      <w:proofErr w:type="gramEnd"/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15) в </w:t>
      </w:r>
      <w:hyperlink r:id="rId68" w:history="1">
        <w:r>
          <w:rPr>
            <w:color w:val="0000FF"/>
          </w:rPr>
          <w:t>части 1 статьи 54</w:t>
        </w:r>
      </w:hyperlink>
      <w:r>
        <w:t xml:space="preserve"> слова "Глава администрации" </w:t>
      </w:r>
      <w:proofErr w:type="gramStart"/>
      <w:r>
        <w:t>заменить на слово</w:t>
      </w:r>
      <w:proofErr w:type="gramEnd"/>
      <w:r>
        <w:t xml:space="preserve"> "Администрация";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 xml:space="preserve">16) </w:t>
      </w:r>
      <w:hyperlink r:id="rId69" w:history="1">
        <w:r>
          <w:rPr>
            <w:color w:val="0000FF"/>
          </w:rPr>
          <w:t>статью 61</w:t>
        </w:r>
      </w:hyperlink>
      <w:r>
        <w:t xml:space="preserve"> признать утратившей силу.</w:t>
      </w:r>
    </w:p>
    <w:p w:rsidR="005D6142" w:rsidRDefault="005D6142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после государственной регистрации.</w:t>
      </w:r>
    </w:p>
    <w:p w:rsidR="005D6142" w:rsidRDefault="005D6142">
      <w:pPr>
        <w:pStyle w:val="ConsPlusNormal"/>
        <w:ind w:firstLine="540"/>
        <w:jc w:val="both"/>
      </w:pPr>
    </w:p>
    <w:p w:rsidR="005D6142" w:rsidRDefault="005D6142">
      <w:pPr>
        <w:pStyle w:val="ConsPlusNormal"/>
        <w:jc w:val="right"/>
      </w:pPr>
      <w:r>
        <w:t>Глава городского округа</w:t>
      </w:r>
    </w:p>
    <w:p w:rsidR="005D6142" w:rsidRDefault="005D6142">
      <w:pPr>
        <w:pStyle w:val="ConsPlusNormal"/>
        <w:jc w:val="right"/>
      </w:pPr>
      <w:r>
        <w:t>Д.Л.ЧЕРНЯВСКИЙ</w:t>
      </w:r>
    </w:p>
    <w:p w:rsidR="005D6142" w:rsidRDefault="005D6142">
      <w:pPr>
        <w:pStyle w:val="ConsPlusNormal"/>
        <w:ind w:firstLine="540"/>
        <w:jc w:val="both"/>
      </w:pPr>
    </w:p>
    <w:p w:rsidR="005D6142" w:rsidRDefault="005D6142">
      <w:pPr>
        <w:pStyle w:val="ConsPlusNormal"/>
        <w:ind w:firstLine="540"/>
        <w:jc w:val="both"/>
      </w:pPr>
    </w:p>
    <w:p w:rsidR="005D6142" w:rsidRDefault="005D614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15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42"/>
    <w:rsid w:val="00025E63"/>
    <w:rsid w:val="005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6AC100222AD7EA5D76FD2111688AB6E7DE4B18DFF843088880BBB96FA4022F7906DE2B153051575DEDE2303992BF31DFV2B" TargetMode="External"/><Relationship Id="rId18" Type="http://schemas.openxmlformats.org/officeDocument/2006/relationships/hyperlink" Target="consultantplus://offline/ref=226AC100222AD7EA5D76FD2111688AB6E7DE4B18DFF843088880BBB96FA4022F7906DE3915685D575BF6E2362CC4EE77A599B9B7D427B4AF5BFC06D1V1B" TargetMode="External"/><Relationship Id="rId26" Type="http://schemas.openxmlformats.org/officeDocument/2006/relationships/hyperlink" Target="consultantplus://offline/ref=226AC100222AD7EA5D76FD2111688AB6E7DE4B18DFF843088880BBB96FA4022F7906DE3915685D575BF5E5372CC4EE77A599B9B7D427B4AF5BFC06D1V1B" TargetMode="External"/><Relationship Id="rId39" Type="http://schemas.openxmlformats.org/officeDocument/2006/relationships/hyperlink" Target="consultantplus://offline/ref=226AC100222AD7EA5D76FD2111688AB6E7DE4B18DFF843088880BBB96FA4022F7906DE3915685D5759F1E2312CC4EE77A599B9B7D427B4AF5BFC06D1V1B" TargetMode="External"/><Relationship Id="rId21" Type="http://schemas.openxmlformats.org/officeDocument/2006/relationships/hyperlink" Target="consultantplus://offline/ref=226AC100222AD7EA5D76FD2111688AB6E7DE4B18DFF843088880BBB96FA4022F7906DE3915685D575BF6E7342CC4EE77A599B9B7D427B4AF5BFC06D1V1B" TargetMode="External"/><Relationship Id="rId34" Type="http://schemas.openxmlformats.org/officeDocument/2006/relationships/hyperlink" Target="consultantplus://offline/ref=226AC100222AD7EA5D76FD2111688AB6E7DE4B18DFF843088880BBB96FA4022F7906DE3915685D575BF5E53F2CC4EE77A599B9B7D427B4AF5BFC06D1V1B" TargetMode="External"/><Relationship Id="rId42" Type="http://schemas.openxmlformats.org/officeDocument/2006/relationships/hyperlink" Target="consultantplus://offline/ref=226AC100222AD7EA5D76FD2111688AB6E7DE4B18DFF843088880BBB96FA4022F7906DE3915685D575BFBE7372CC4EE77A599B9B7D427B4AF5BFC06D1V1B" TargetMode="External"/><Relationship Id="rId47" Type="http://schemas.openxmlformats.org/officeDocument/2006/relationships/hyperlink" Target="consultantplus://offline/ref=226AC100222AD7EA5D76FD2111688AB6E7DE4B18DFF843088880BBB96FA4022F7906DE3915685D575BFBE5332CC4EE77A599B9B7D427B4AF5BFC06D1V1B" TargetMode="External"/><Relationship Id="rId50" Type="http://schemas.openxmlformats.org/officeDocument/2006/relationships/hyperlink" Target="consultantplus://offline/ref=226AC100222AD7EA5D76FD2111688AB6E7DE4B18DFF843088880BBB96FA4022F7906DE3915685D575BFBE5332CC4EE77A599B9B7D427B4AF5BFC06D1V1B" TargetMode="External"/><Relationship Id="rId55" Type="http://schemas.openxmlformats.org/officeDocument/2006/relationships/hyperlink" Target="consultantplus://offline/ref=226AC100222AD7EA5D76FD2111688AB6E7DE4B18DFF843088880BBB96FA4022F7906DE3915685D575BFAE03F2CC4EE77A599B9B7D427B4AF5BFC06D1V1B" TargetMode="External"/><Relationship Id="rId63" Type="http://schemas.openxmlformats.org/officeDocument/2006/relationships/hyperlink" Target="consultantplus://offline/ref=226AC100222AD7EA5D76FD2111688AB6E7DE4B18DFF843088880BBB96FA4022F7906DE3915685D5759F3E5362CC4EE77A599B9B7D427B4AF5BFC06D1V1B" TargetMode="External"/><Relationship Id="rId68" Type="http://schemas.openxmlformats.org/officeDocument/2006/relationships/hyperlink" Target="consultantplus://offline/ref=226AC100222AD7EA5D76FD2111688AB6E7DE4B18DFF843088880BBB96FA4022F7906DE3915685D575AFBE53E2CC4EE77A599B9B7D427B4AF5BFC06D1V1B" TargetMode="External"/><Relationship Id="rId7" Type="http://schemas.openxmlformats.org/officeDocument/2006/relationships/hyperlink" Target="consultantplus://offline/ref=226AC100222AD7EA5D76E32C0704D4B9E6D71711D8F1405BDCDFE0E438AD08782C49DF77516342575DEDE03625D9V2B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6AC100222AD7EA5D76FD2111688AB6E7DE4B18DFF843088880BBB96FA4022F7906DE3915685D575AF6EB322CC4EE77A599B9B7D427B4AF5BFC06D1V1B" TargetMode="External"/><Relationship Id="rId29" Type="http://schemas.openxmlformats.org/officeDocument/2006/relationships/hyperlink" Target="consultantplus://offline/ref=226AC100222AD7EA5D76FD2111688AB6E7DE4B18DFF843088880BBB96FA4022F7906DE3915685D575BF5EA352CC4EE77A599B9B7D427B4AF5BFC06D1V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AC100222AD7EA5D76FD2111688AB6E7DE4B18DFF843088880BBB96FA4022F7906DE2B153051575DEDE2303992BF31DFV2B" TargetMode="External"/><Relationship Id="rId11" Type="http://schemas.openxmlformats.org/officeDocument/2006/relationships/hyperlink" Target="consultantplus://offline/ref=226AC100222AD7EA5D76E32C0704D4B9E6D7171DDCF8405BDCDFE0E438AD08782C49DF77516342575DEDE03625D9V2B" TargetMode="External"/><Relationship Id="rId24" Type="http://schemas.openxmlformats.org/officeDocument/2006/relationships/hyperlink" Target="consultantplus://offline/ref=226AC100222AD7EA5D76FD2111688AB6E7DE4B18DFF843088880BBB96FA4022F7906DE3915685D575BF5E43F2CC4EE77A599B9B7D427B4AF5BFC06D1V1B" TargetMode="External"/><Relationship Id="rId32" Type="http://schemas.openxmlformats.org/officeDocument/2006/relationships/hyperlink" Target="consultantplus://offline/ref=226AC100222AD7EA5D76FD2111688AB6E7DE4B18DFF843088880BBB96FA4022F7906DE3915685D575BF5E5302CC4EE77A599B9B7D427B4AF5BFC06D1V1B" TargetMode="External"/><Relationship Id="rId37" Type="http://schemas.openxmlformats.org/officeDocument/2006/relationships/hyperlink" Target="consultantplus://offline/ref=226AC100222AD7EA5D76FD2111688AB6E7DE4B18DFF843088880BBB96FA4022F7906DE3915685D5759F1E3352CC4EE77A599B9B7D427B4AF5BFC06D1V1B" TargetMode="External"/><Relationship Id="rId40" Type="http://schemas.openxmlformats.org/officeDocument/2006/relationships/hyperlink" Target="consultantplus://offline/ref=226AC100222AD7EA5D76FD2111688AB6E7DE4B18DFF843088880BBB96FA4022F7906DE3915685D575BFBE2352CC4EE77A599B9B7D427B4AF5BFC06D1V1B" TargetMode="External"/><Relationship Id="rId45" Type="http://schemas.openxmlformats.org/officeDocument/2006/relationships/hyperlink" Target="consultantplus://offline/ref=226AC100222AD7EA5D76FD2111688AB6E7DE4B18DFF843088880BBB96FA4022F7906DE3915685D575BFBE7372CC4EE77A599B9B7D427B4AF5BFC06D1V1B" TargetMode="External"/><Relationship Id="rId53" Type="http://schemas.openxmlformats.org/officeDocument/2006/relationships/hyperlink" Target="consultantplus://offline/ref=226AC100222AD7EA5D76FD2111688AB6E7DE4B18DFF843088880BBB96FA4022F7906DE3915685D5759F3E7322CC4EE77A599B9B7D427B4AF5BFC06D1V1B" TargetMode="External"/><Relationship Id="rId58" Type="http://schemas.openxmlformats.org/officeDocument/2006/relationships/hyperlink" Target="consultantplus://offline/ref=226AC100222AD7EA5D76FD2111688AB6E7DE4B18DFF843088880BBB96FA4022F7906DE3915685D5759F3E4322CC4EE77A599B9B7D427B4AF5BFC06D1V1B" TargetMode="External"/><Relationship Id="rId66" Type="http://schemas.openxmlformats.org/officeDocument/2006/relationships/hyperlink" Target="consultantplus://offline/ref=226AC100222AD7EA5D76FD2111688AB6E7DE4B18DFF843088880BBB96FA4022F7906DE3915685D575AF1E13F2CC4EE77A599B9B7D427B4AF5BFC06D1V1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26AC100222AD7EA5D76FD2111688AB6E7DE4B18DFF843088880BBB96FA4022F7906DE3915685D575BF6E2362CC4EE77A599B9B7D427B4AF5BFC06D1V1B" TargetMode="External"/><Relationship Id="rId23" Type="http://schemas.openxmlformats.org/officeDocument/2006/relationships/hyperlink" Target="consultantplus://offline/ref=226AC100222AD7EA5D76FD2111688AB6E7DE4B18DFF843088880BBB96FA4022F7906DE3915685D575BF5E43F2CC4EE77A599B9B7D427B4AF5BFC06D1V1B" TargetMode="External"/><Relationship Id="rId28" Type="http://schemas.openxmlformats.org/officeDocument/2006/relationships/hyperlink" Target="consultantplus://offline/ref=226AC100222AD7EA5D76FD2111688AB6E7DE4B18DFF843088880BBB96FA4022F7906DE3915685D575AF0E7302CC4EE77A599B9B7D427B4AF5BFC06D1V1B" TargetMode="External"/><Relationship Id="rId36" Type="http://schemas.openxmlformats.org/officeDocument/2006/relationships/hyperlink" Target="consultantplus://offline/ref=226AC100222AD7EA5D76FD2111688AB6E7DE4B18DFF843088880BBB96FA4022F7906DE3915685D575AF0E4372CC4EE77A599B9B7D427B4AF5BFC06D1V1B" TargetMode="External"/><Relationship Id="rId49" Type="http://schemas.openxmlformats.org/officeDocument/2006/relationships/hyperlink" Target="consultantplus://offline/ref=226AC100222AD7EA5D76FD2111688AB6E7DE4B18DFF843088880BBB96FA4022F7906DE3915685D575BFBE5332CC4EE77A599B9B7D427B4AF5BFC06D1V1B" TargetMode="External"/><Relationship Id="rId57" Type="http://schemas.openxmlformats.org/officeDocument/2006/relationships/hyperlink" Target="consultantplus://offline/ref=226AC100222AD7EA5D76FD2111688AB6E7DE4B18DFF843088880BBB96FA4022F7906DE3915685D5759F3E73F2CC4EE77A599B9B7D427B4AF5BFC06D1V1B" TargetMode="External"/><Relationship Id="rId61" Type="http://schemas.openxmlformats.org/officeDocument/2006/relationships/hyperlink" Target="consultantplus://offline/ref=226AC100222AD7EA5D76FD2111688AB6E7DE4B18DFF843088880BBB96FA4022F7906DE3915685D5759F3E43E2CC4EE77A599B9B7D427B4AF5BFC06D1V1B" TargetMode="External"/><Relationship Id="rId10" Type="http://schemas.openxmlformats.org/officeDocument/2006/relationships/hyperlink" Target="consultantplus://offline/ref=226AC100222AD7EA5D76E32C0704D4B9E6D71711DCF9405BDCDFE0E438AD08782C49DF77516342575DEDE03625D9V2B" TargetMode="External"/><Relationship Id="rId19" Type="http://schemas.openxmlformats.org/officeDocument/2006/relationships/hyperlink" Target="consultantplus://offline/ref=226AC100222AD7EA5D76FD2111688AB6E7DE4B18DFF843088880BBB96FA4022F7906DE3915685D575AF5E3332CC4EE77A599B9B7D427B4AF5BFC06D1V1B" TargetMode="External"/><Relationship Id="rId31" Type="http://schemas.openxmlformats.org/officeDocument/2006/relationships/hyperlink" Target="consultantplus://offline/ref=226AC100222AD7EA5D76FD2111688AB6E7DE4B18DFF843088880BBB96FA4022F7906DE3915685D575BF5E5322CC4EE77A599B9B7D427B4AF5BFC06D1V1B" TargetMode="External"/><Relationship Id="rId44" Type="http://schemas.openxmlformats.org/officeDocument/2006/relationships/hyperlink" Target="consultantplus://offline/ref=226AC100222AD7EA5D76FD2111688AB6E7DE4B18DFF843088880BBB96FA4022F7906DE3915685D575BFBE7372CC4EE77A599B9B7D427B4AF5BFC06D1V1B" TargetMode="External"/><Relationship Id="rId52" Type="http://schemas.openxmlformats.org/officeDocument/2006/relationships/hyperlink" Target="consultantplus://offline/ref=226AC100222AD7EA5D76FD2111688AB6E7DE4B18DFF843088880BBB96FA4022F7906DE3915685D575AF5E23E2CC4EE77A599B9B7D427B4AF5BFC06D1V1B" TargetMode="External"/><Relationship Id="rId60" Type="http://schemas.openxmlformats.org/officeDocument/2006/relationships/hyperlink" Target="consultantplus://offline/ref=226AC100222AD7EA5D76FD2111688AB6E7DE4B18DFF843088880BBB96FA4022F7906DE3915685D5759F3E4302CC4EE77A599B9B7D427B4AF5BFC06D1V1B" TargetMode="External"/><Relationship Id="rId65" Type="http://schemas.openxmlformats.org/officeDocument/2006/relationships/hyperlink" Target="consultantplus://offline/ref=226AC100222AD7EA5D76FD2111688AB6E7DE4B18DFF843088880BBB96FA4022F7906DE3915685D575AF1E03E2CC4EE77A599B9B7D427B4AF5BFC06D1V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AC100222AD7EA5D76E32C0704D4B9E6D71715DAFD405BDCDFE0E438AD08782C49DF77516342575DEDE03625D9V2B" TargetMode="External"/><Relationship Id="rId14" Type="http://schemas.openxmlformats.org/officeDocument/2006/relationships/hyperlink" Target="consultantplus://offline/ref=226AC100222AD7EA5D76FD2111688AB6E7DE4B18DFF843088880BBB96FA4022F7906DE3915685D575BF6E2362CC4EE77A599B9B7D427B4AF5BFC06D1V1B" TargetMode="External"/><Relationship Id="rId22" Type="http://schemas.openxmlformats.org/officeDocument/2006/relationships/hyperlink" Target="consultantplus://offline/ref=226AC100222AD7EA5D76FD2111688AB6E7DE4B18DFF843088880BBB96FA4022F7906DE3915685D5759F1E0302CC4EE77A599B9B7D427B4AF5BFC06D1V1B" TargetMode="External"/><Relationship Id="rId27" Type="http://schemas.openxmlformats.org/officeDocument/2006/relationships/hyperlink" Target="consultantplus://offline/ref=226AC100222AD7EA5D76FD2111688AB6E7DE4B18DFF843088880BBB96FA4022F7906DE3915685D575BF5E53E2CC4EE77A599B9B7D427B4AF5BFC06D1V1B" TargetMode="External"/><Relationship Id="rId30" Type="http://schemas.openxmlformats.org/officeDocument/2006/relationships/hyperlink" Target="consultantplus://offline/ref=226AC100222AD7EA5D76FD2111688AB6E7DE4B18DFF843088880BBB96FA4022F7906DE3915685D575BF5E5322CC4EE77A599B9B7D427B4AF5BFC06D1V1B" TargetMode="External"/><Relationship Id="rId35" Type="http://schemas.openxmlformats.org/officeDocument/2006/relationships/hyperlink" Target="consultantplus://offline/ref=226AC100222AD7EA5D76FD2111688AB6E7DE4B18DFF843088880BBB96FA4022F7906DE3915685D575BF5EA362CC4EE77A599B9B7D427B4AF5BFC06D1V1B" TargetMode="External"/><Relationship Id="rId43" Type="http://schemas.openxmlformats.org/officeDocument/2006/relationships/hyperlink" Target="consultantplus://offline/ref=226AC100222AD7EA5D76FD2111688AB6E7DE4B18DFF843088880BBB96FA4022F7906DE3915685D575BFBE7352CC4EE77A599B9B7D427B4AF5BFC06D1V1B" TargetMode="External"/><Relationship Id="rId48" Type="http://schemas.openxmlformats.org/officeDocument/2006/relationships/hyperlink" Target="consultantplus://offline/ref=226AC100222AD7EA5D76FD2111688AB6E7DE4B18DFF843088880BBB96FA4022F7906DE3915685D5759F3E23F2CC4EE77A599B9B7D427B4AF5BFC06D1V1B" TargetMode="External"/><Relationship Id="rId56" Type="http://schemas.openxmlformats.org/officeDocument/2006/relationships/hyperlink" Target="consultantplus://offline/ref=226AC100222AD7EA5D76FD2111688AB6E7DE4B18DFF843088880BBB96FA4022F7906DE3915685D5759F3E73E2CC4EE77A599B9B7D427B4AF5BFC06D1V1B" TargetMode="External"/><Relationship Id="rId64" Type="http://schemas.openxmlformats.org/officeDocument/2006/relationships/hyperlink" Target="consultantplus://offline/ref=226AC100222AD7EA5D76FD2111688AB6E7DE4B18DFF843088880BBB96FA4022F7906DE3915685D575AF7E1352CC4EE77A599B9B7D427B4AF5BFC06D1V1B" TargetMode="External"/><Relationship Id="rId69" Type="http://schemas.openxmlformats.org/officeDocument/2006/relationships/hyperlink" Target="consultantplus://offline/ref=226AC100222AD7EA5D76FD2111688AB6E7DE4B18DFF843088880BBB96FA4022F7906DE3915685D5759F2E4332CC4EE77A599B9B7D427B4AF5BFC06D1V1B" TargetMode="External"/><Relationship Id="rId8" Type="http://schemas.openxmlformats.org/officeDocument/2006/relationships/hyperlink" Target="consultantplus://offline/ref=226AC100222AD7EA5D76E32C0704D4B9E6D7141DD3FB405BDCDFE0E438AD08782C49DF77516342575DEDE03625D9V2B" TargetMode="External"/><Relationship Id="rId51" Type="http://schemas.openxmlformats.org/officeDocument/2006/relationships/hyperlink" Target="consultantplus://offline/ref=226AC100222AD7EA5D76FD2111688AB6E7DE4B18DFF843088880BBB96FA4022F7906DE3915685D575BFAE0352CC4EE77A599B9B7D427B4AF5BFC06D1V1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6AC100222AD7EA5D76FD2111688AB6E7DE4B18DFF843088880BBB96FA4022F7906DE3915685D575BF4EB342CC4EE77A599B9B7D427B4AF5BFC06D1V1B" TargetMode="External"/><Relationship Id="rId17" Type="http://schemas.openxmlformats.org/officeDocument/2006/relationships/hyperlink" Target="consultantplus://offline/ref=226AC100222AD7EA5D76FD2111688AB6E7DE4B18DFF843088880BBB96FA4022F7906DE3915685D575AFAE0342CC4EE77A599B9B7D427B4AF5BFC06D1V1B" TargetMode="External"/><Relationship Id="rId25" Type="http://schemas.openxmlformats.org/officeDocument/2006/relationships/hyperlink" Target="consultantplus://offline/ref=226AC100222AD7EA5D76FD2111688AB6E7DE4B18DFF843088880BBB96FA4022F7906DE3915685D575BF5E5362CC4EE77A599B9B7D427B4AF5BFC06D1V1B" TargetMode="External"/><Relationship Id="rId33" Type="http://schemas.openxmlformats.org/officeDocument/2006/relationships/hyperlink" Target="consultantplus://offline/ref=226AC100222AD7EA5D76FD2111688AB6E7DE4B18DFF843088880BBB96FA4022F7906DE3915685D575BF5E5312CC4EE77A599B9B7D427B4AF5BFC06D1V1B" TargetMode="External"/><Relationship Id="rId38" Type="http://schemas.openxmlformats.org/officeDocument/2006/relationships/hyperlink" Target="consultantplus://offline/ref=226AC100222AD7EA5D76FD2111688AB6E7DE4B18DFF843088880BBB96FA4022F7906DE3915685D575BF4EB342CC4EE77A599B9B7D427B4AF5BFC06D1V1B" TargetMode="External"/><Relationship Id="rId46" Type="http://schemas.openxmlformats.org/officeDocument/2006/relationships/hyperlink" Target="consultantplus://offline/ref=226AC100222AD7EA5D76E32C0704D4B9E6D61D13DEFE405BDCDFE0E438AD08782C49DF77516342575DEDE03625D9V2B" TargetMode="External"/><Relationship Id="rId59" Type="http://schemas.openxmlformats.org/officeDocument/2006/relationships/hyperlink" Target="consultantplus://offline/ref=226AC100222AD7EA5D76FD2111688AB6E7DE4B18DFF843088880BBB96FA4022F7906DE3915685D5759F3E4332CC4EE77A599B9B7D427B4AF5BFC06D1V1B" TargetMode="External"/><Relationship Id="rId67" Type="http://schemas.openxmlformats.org/officeDocument/2006/relationships/hyperlink" Target="consultantplus://offline/ref=226AC100222AD7EA5D76FD2111688AB6E7DE4B18DFF843088880BBB96FA4022F7906DE3915685D575AF1E03E2CC4EE77A599B9B7D427B4AF5BFC06D1V1B" TargetMode="External"/><Relationship Id="rId20" Type="http://schemas.openxmlformats.org/officeDocument/2006/relationships/hyperlink" Target="consultantplus://offline/ref=226AC100222AD7EA5D76FD2111688AB6E7DE4B18DFF843088880BBB96FA4022F7906DE3915685D575BF6E13F2CC4EE77A599B9B7D427B4AF5BFC06D1V1B" TargetMode="External"/><Relationship Id="rId41" Type="http://schemas.openxmlformats.org/officeDocument/2006/relationships/hyperlink" Target="consultantplus://offline/ref=226AC100222AD7EA5D76FD2111688AB6E7DE4B18DFF843088880BBB96FA4022F7906DE3915685D575BFBE6312CC4EE77A599B9B7D427B4AF5BFC06D1V1B" TargetMode="External"/><Relationship Id="rId54" Type="http://schemas.openxmlformats.org/officeDocument/2006/relationships/hyperlink" Target="consultantplus://offline/ref=226AC100222AD7EA5D76FD2111688AB6E7DE4B18DFF843088880BBB96FA4022F7906DE3915685D575BFAE03F2CC4EE77A599B9B7D427B4AF5BFC06D1V1B" TargetMode="External"/><Relationship Id="rId62" Type="http://schemas.openxmlformats.org/officeDocument/2006/relationships/hyperlink" Target="consultantplus://offline/ref=226AC100222AD7EA5D76FD2111688AB6E7DE4B18DFF843088880BBB96FA4022F7906DE3915685D5759F3E43F2CC4EE77A599B9B7D427B4AF5BFC06D1V1B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2022-06-06T01:21:00Z</dcterms:created>
  <dcterms:modified xsi:type="dcterms:W3CDTF">2022-06-06T01:21:00Z</dcterms:modified>
</cp:coreProperties>
</file>